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210A6F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F3B0C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153831E2" w:rsidR="00C260C7" w:rsidRPr="00B245FA" w:rsidRDefault="00BF3B0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4500A03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7802FB">
              <w:rPr>
                <w:rFonts w:ascii="Verdana" w:hAnsi="Verdana"/>
                <w:b/>
                <w:bCs/>
                <w:sz w:val="24"/>
                <w:szCs w:val="24"/>
              </w:rPr>
              <w:t xml:space="preserve">Ready </w:t>
            </w:r>
            <w:r w:rsidR="007D0C93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7E21818C" w14:textId="4D80E2CC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7D0C93">
              <w:rPr>
                <w:rFonts w:ascii="Verdana" w:hAnsi="Verdana"/>
                <w:b/>
                <w:bCs/>
                <w:sz w:val="24"/>
                <w:szCs w:val="24"/>
              </w:rPr>
              <w:t>Hazards</w:t>
            </w:r>
          </w:p>
          <w:p w14:paraId="1809A3F5" w14:textId="729F12D4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85345F">
              <w:rPr>
                <w:rFonts w:ascii="Verdana" w:hAnsi="Verdana"/>
                <w:b/>
                <w:bCs/>
                <w:sz w:val="24"/>
                <w:szCs w:val="24"/>
              </w:rPr>
              <w:t>M</w:t>
            </w:r>
            <w:r w:rsidR="007D0C93">
              <w:rPr>
                <w:rFonts w:ascii="Verdana" w:hAnsi="Verdana"/>
                <w:b/>
                <w:bCs/>
                <w:sz w:val="24"/>
                <w:szCs w:val="24"/>
              </w:rPr>
              <w:t>edieval Society</w:t>
            </w:r>
          </w:p>
        </w:tc>
      </w:tr>
      <w:tr w:rsidR="00424AAC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4C58DF1B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a geographical hazard is</w:t>
            </w:r>
          </w:p>
        </w:tc>
      </w:tr>
      <w:tr w:rsidR="00424AAC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63CB0B51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layers of the earth</w:t>
            </w:r>
          </w:p>
        </w:tc>
      </w:tr>
      <w:tr w:rsidR="00424AAC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7FDC4265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hazards are distributed</w:t>
            </w:r>
          </w:p>
        </w:tc>
      </w:tr>
      <w:tr w:rsidR="00424AAC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76EA3F39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different types of Volcanoes</w:t>
            </w:r>
          </w:p>
        </w:tc>
      </w:tr>
      <w:tr w:rsidR="00424AAC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7C490BE1" w:rsidR="00424AAC" w:rsidRPr="00A4445A" w:rsidRDefault="007A1FA3" w:rsidP="00424AA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we can predict hazards</w:t>
            </w:r>
          </w:p>
        </w:tc>
      </w:tr>
      <w:tr w:rsidR="004D24B8" w:rsidRPr="00B245FA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637E4958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we can reduce the risk from hazards</w:t>
            </w:r>
          </w:p>
        </w:tc>
      </w:tr>
      <w:tr w:rsidR="004D24B8" w:rsidRPr="00B245FA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41BAEAD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what life was like in medieval towns and villages</w:t>
            </w:r>
          </w:p>
        </w:tc>
      </w:tr>
      <w:tr w:rsidR="004D24B8" w:rsidRPr="00B245FA" w14:paraId="7AEA0534" w14:textId="77777777" w:rsidTr="00512DE4">
        <w:trPr>
          <w:trHeight w:val="537"/>
        </w:trPr>
        <w:tc>
          <w:tcPr>
            <w:tcW w:w="1001" w:type="dxa"/>
          </w:tcPr>
          <w:p w14:paraId="3D7CDBEC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5DF3AE58" w:rsidR="004D24B8" w:rsidRPr="004D24B8" w:rsidRDefault="007A1FA3" w:rsidP="004D24B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why medieval people were so unhealthy</w:t>
            </w:r>
          </w:p>
        </w:tc>
      </w:tr>
      <w:tr w:rsidR="004D24B8" w:rsidRPr="00B245FA" w14:paraId="1A3DD693" w14:textId="77777777" w:rsidTr="00512DE4">
        <w:trPr>
          <w:trHeight w:val="537"/>
        </w:trPr>
        <w:tc>
          <w:tcPr>
            <w:tcW w:w="1001" w:type="dxa"/>
          </w:tcPr>
          <w:p w14:paraId="7ED69CD7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21A2D2FD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causes and consequences of the black death</w:t>
            </w:r>
          </w:p>
        </w:tc>
      </w:tr>
      <w:tr w:rsidR="004D24B8" w:rsidRPr="00B245FA" w14:paraId="72E7DBDB" w14:textId="77777777" w:rsidTr="004069C2">
        <w:trPr>
          <w:trHeight w:val="65"/>
        </w:trPr>
        <w:tc>
          <w:tcPr>
            <w:tcW w:w="1001" w:type="dxa"/>
          </w:tcPr>
          <w:p w14:paraId="515D73DB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05C46F1C" w:rsidR="004D24B8" w:rsidRPr="004D24B8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punishments were common</w:t>
            </w:r>
          </w:p>
        </w:tc>
      </w:tr>
      <w:tr w:rsidR="004D24B8" w:rsidRPr="00B245FA" w14:paraId="5C1377DE" w14:textId="77777777" w:rsidTr="00512DE4">
        <w:trPr>
          <w:trHeight w:val="537"/>
        </w:trPr>
        <w:tc>
          <w:tcPr>
            <w:tcW w:w="1001" w:type="dxa"/>
          </w:tcPr>
          <w:p w14:paraId="46D4E53D" w14:textId="4FBDAE7D" w:rsidR="004D24B8" w:rsidRPr="00A4445A" w:rsidRDefault="007A1FA3" w:rsidP="004D24B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706B366A" w14:textId="2680F4E7" w:rsidR="004D24B8" w:rsidRDefault="007A1FA3" w:rsidP="004D24B8">
            <w:pP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</w:pPr>
            <w:r>
              <w:rPr>
                <w:rFonts w:ascii="Tw Cen MT" w:hAnsi="Tw Cen MT" w:cs="Arial"/>
                <w:color w:val="212121"/>
                <w:kern w:val="24"/>
                <w:sz w:val="26"/>
                <w:szCs w:val="26"/>
              </w:rPr>
              <w:t>I understand the causes and events of the Peasants Revolt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3EA6269" w14:textId="7F0D5731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1446"/>
        <w:gridCol w:w="1448"/>
        <w:gridCol w:w="1447"/>
        <w:gridCol w:w="1503"/>
        <w:gridCol w:w="1464"/>
      </w:tblGrid>
      <w:tr w:rsidR="007A1FA3" w:rsidRPr="001518E9" w14:paraId="42B99960" w14:textId="77777777" w:rsidTr="00234018">
        <w:tc>
          <w:tcPr>
            <w:tcW w:w="1502" w:type="dxa"/>
          </w:tcPr>
          <w:p w14:paraId="19B9B479" w14:textId="2B71E2DA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earthquakes</w:t>
            </w:r>
          </w:p>
        </w:tc>
        <w:tc>
          <w:tcPr>
            <w:tcW w:w="1502" w:type="dxa"/>
          </w:tcPr>
          <w:p w14:paraId="044D328B" w14:textId="69C4A2CB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tectonic</w:t>
            </w:r>
          </w:p>
        </w:tc>
        <w:tc>
          <w:tcPr>
            <w:tcW w:w="1503" w:type="dxa"/>
          </w:tcPr>
          <w:p w14:paraId="2098B4E5" w14:textId="31CB8529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volcano</w:t>
            </w:r>
          </w:p>
        </w:tc>
        <w:tc>
          <w:tcPr>
            <w:tcW w:w="1503" w:type="dxa"/>
          </w:tcPr>
          <w:p w14:paraId="1D608A16" w14:textId="317FAE3C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drought</w:t>
            </w:r>
          </w:p>
        </w:tc>
        <w:tc>
          <w:tcPr>
            <w:tcW w:w="1503" w:type="dxa"/>
          </w:tcPr>
          <w:p w14:paraId="1B9E401E" w14:textId="083D832D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magnitude</w:t>
            </w:r>
          </w:p>
        </w:tc>
        <w:tc>
          <w:tcPr>
            <w:tcW w:w="1503" w:type="dxa"/>
          </w:tcPr>
          <w:p w14:paraId="210E7560" w14:textId="6C12A90C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adaption</w:t>
            </w:r>
          </w:p>
        </w:tc>
      </w:tr>
      <w:tr w:rsidR="007A1FA3" w:rsidRPr="001518E9" w14:paraId="771279F4" w14:textId="77777777" w:rsidTr="00234018">
        <w:tc>
          <w:tcPr>
            <w:tcW w:w="1502" w:type="dxa"/>
          </w:tcPr>
          <w:p w14:paraId="653DC5E0" w14:textId="6ED741A6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feudal</w:t>
            </w:r>
          </w:p>
        </w:tc>
        <w:tc>
          <w:tcPr>
            <w:tcW w:w="1502" w:type="dxa"/>
          </w:tcPr>
          <w:p w14:paraId="0DDCFF97" w14:textId="62C2C46E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vassal</w:t>
            </w:r>
          </w:p>
        </w:tc>
        <w:tc>
          <w:tcPr>
            <w:tcW w:w="1503" w:type="dxa"/>
          </w:tcPr>
          <w:p w14:paraId="7245F5D4" w14:textId="7B88DD4D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peasant</w:t>
            </w:r>
          </w:p>
        </w:tc>
        <w:tc>
          <w:tcPr>
            <w:tcW w:w="1503" w:type="dxa"/>
          </w:tcPr>
          <w:p w14:paraId="00F4CC24" w14:textId="2C836A97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knight</w:t>
            </w:r>
          </w:p>
        </w:tc>
        <w:tc>
          <w:tcPr>
            <w:tcW w:w="1503" w:type="dxa"/>
          </w:tcPr>
          <w:p w14:paraId="4A4839F3" w14:textId="1082A6CF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plague</w:t>
            </w:r>
          </w:p>
        </w:tc>
        <w:tc>
          <w:tcPr>
            <w:tcW w:w="1503" w:type="dxa"/>
          </w:tcPr>
          <w:p w14:paraId="4FE3F3F2" w14:textId="73489570" w:rsidR="00F67DBC" w:rsidRPr="001518E9" w:rsidRDefault="007A1FA3" w:rsidP="0023401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miasma</w:t>
            </w:r>
          </w:p>
        </w:tc>
      </w:tr>
      <w:tr w:rsidR="007A1FA3" w:rsidRPr="001518E9" w14:paraId="57C46C62" w14:textId="77777777" w:rsidTr="00234018">
        <w:tc>
          <w:tcPr>
            <w:tcW w:w="1502" w:type="dxa"/>
          </w:tcPr>
          <w:p w14:paraId="1ADD8D3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07E348B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B284A0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6B695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3E73E68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951F22C" w14:textId="77777777" w:rsidR="00F67DBC" w:rsidRPr="001518E9" w:rsidRDefault="00F67DBC" w:rsidP="00234018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8881717" w14:textId="77777777" w:rsidR="00424AAC" w:rsidRDefault="00424AAC" w:rsidP="00F67DBC">
      <w:pPr>
        <w:rPr>
          <w:rFonts w:ascii="Verdana" w:hAnsi="Verdana"/>
          <w:sz w:val="24"/>
          <w:szCs w:val="24"/>
        </w:rPr>
      </w:pPr>
    </w:p>
    <w:p w14:paraId="257EC2BF" w14:textId="6E597270" w:rsidR="00F67DBC" w:rsidRPr="001518E9" w:rsidRDefault="00F67DBC" w:rsidP="00F67DB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1518E9" w14:paraId="2D4F1782" w14:textId="77777777" w:rsidTr="00234018">
        <w:tc>
          <w:tcPr>
            <w:tcW w:w="9016" w:type="dxa"/>
          </w:tcPr>
          <w:p w14:paraId="608A1B88" w14:textId="445D824C" w:rsidR="00F67DBC" w:rsidRPr="001518E9" w:rsidRDefault="007A1FA3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History – any horrible Histories, any KS3 History by Arron Wilkes, Geog 1-3 series – please see NK for more recommendations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234AE"/>
    <w:rsid w:val="007470F1"/>
    <w:rsid w:val="00760AB1"/>
    <w:rsid w:val="007802FB"/>
    <w:rsid w:val="0078796E"/>
    <w:rsid w:val="007A1FA3"/>
    <w:rsid w:val="007D0C93"/>
    <w:rsid w:val="007E5C02"/>
    <w:rsid w:val="007F6945"/>
    <w:rsid w:val="0082039C"/>
    <w:rsid w:val="00847821"/>
    <w:rsid w:val="0085345F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BF3B0C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6</cp:revision>
  <dcterms:created xsi:type="dcterms:W3CDTF">2025-09-08T10:28:00Z</dcterms:created>
  <dcterms:modified xsi:type="dcterms:W3CDTF">2025-09-18T20:42:00Z</dcterms:modified>
</cp:coreProperties>
</file>